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5"/>
        <w:gridCol w:w="3068"/>
        <w:gridCol w:w="5068"/>
      </w:tblGrid>
      <w:tr w:rsidR="009438A5" w:rsidTr="00273924">
        <w:trPr>
          <w:trHeight w:val="1123"/>
        </w:trPr>
        <w:tc>
          <w:tcPr>
            <w:tcW w:w="1435" w:type="dxa"/>
          </w:tcPr>
          <w:p w:rsidR="009438A5" w:rsidRDefault="009438A5"/>
        </w:tc>
        <w:tc>
          <w:tcPr>
            <w:tcW w:w="3068" w:type="dxa"/>
          </w:tcPr>
          <w:p w:rsidR="009438A5" w:rsidRDefault="009438A5"/>
        </w:tc>
        <w:tc>
          <w:tcPr>
            <w:tcW w:w="5068" w:type="dxa"/>
          </w:tcPr>
          <w:p w:rsidR="009438A5" w:rsidRPr="00966195" w:rsidRDefault="00966195" w:rsidP="00F409E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10B2">
              <w:rPr>
                <w:rFonts w:ascii="Times New Roman" w:hAnsi="Times New Roman" w:cs="Times New Roman"/>
                <w:b/>
                <w:sz w:val="20"/>
                <w:szCs w:val="20"/>
              </w:rPr>
              <w:t>Приложение 1</w:t>
            </w:r>
            <w:r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к Схем</w:t>
            </w:r>
            <w:r w:rsidR="00FB6FC0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водоснабжения </w:t>
            </w:r>
            <w:proofErr w:type="spellStart"/>
            <w:r w:rsidR="00150CFF">
              <w:rPr>
                <w:rFonts w:ascii="Times New Roman" w:hAnsi="Times New Roman" w:cs="Times New Roman"/>
                <w:sz w:val="20"/>
                <w:szCs w:val="20"/>
              </w:rPr>
              <w:t>Верхнегнутовского</w:t>
            </w:r>
            <w:proofErr w:type="spellEnd"/>
            <w:r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сельского поселения, утвержденного постановлением администрации </w:t>
            </w:r>
            <w:proofErr w:type="spellStart"/>
            <w:r w:rsidR="009B38D6" w:rsidRPr="009B38D6">
              <w:rPr>
                <w:rFonts w:ascii="Times New Roman" w:hAnsi="Times New Roman" w:cs="Times New Roman"/>
                <w:sz w:val="20"/>
                <w:szCs w:val="20"/>
              </w:rPr>
              <w:t>Верхнегнутовского</w:t>
            </w:r>
            <w:proofErr w:type="spellEnd"/>
            <w:r w:rsidR="009B38D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966195">
              <w:rPr>
                <w:rFonts w:ascii="Times New Roman" w:hAnsi="Times New Roman" w:cs="Times New Roman"/>
                <w:sz w:val="20"/>
                <w:szCs w:val="20"/>
              </w:rPr>
              <w:t>сельского поселения Чернышковского муниципального района №</w:t>
            </w:r>
            <w:r w:rsidR="00F409E0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  <w:r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от </w:t>
            </w:r>
            <w:r w:rsidR="00E4296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F409E0"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ноября </w:t>
            </w:r>
            <w:r w:rsidR="009B38D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966195">
              <w:rPr>
                <w:rFonts w:ascii="Times New Roman" w:hAnsi="Times New Roman" w:cs="Times New Roman"/>
                <w:sz w:val="20"/>
                <w:szCs w:val="20"/>
              </w:rPr>
              <w:t>2014г.</w:t>
            </w:r>
          </w:p>
        </w:tc>
      </w:tr>
      <w:tr w:rsidR="00FA52BD" w:rsidTr="00273924">
        <w:trPr>
          <w:trHeight w:val="813"/>
        </w:trPr>
        <w:tc>
          <w:tcPr>
            <w:tcW w:w="9571" w:type="dxa"/>
            <w:gridSpan w:val="3"/>
          </w:tcPr>
          <w:p w:rsidR="00FA52BD" w:rsidRDefault="00FA52BD" w:rsidP="00FA52BD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A52BD" w:rsidRDefault="00FA52BD" w:rsidP="00FA52BD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A52BD" w:rsidRDefault="00FA52BD" w:rsidP="00FA52BD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110B2" w:rsidRDefault="00F110B2" w:rsidP="00F110B2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110B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Карта функциональных зон хутора </w:t>
            </w:r>
            <w:proofErr w:type="spellStart"/>
            <w:r w:rsidR="00F409E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х</w:t>
            </w:r>
            <w:proofErr w:type="gramStart"/>
            <w:r w:rsidR="00F409E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.В</w:t>
            </w:r>
            <w:proofErr w:type="gramEnd"/>
            <w:r w:rsidR="00F409E0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ерхнегнутовский</w:t>
            </w:r>
            <w:proofErr w:type="spellEnd"/>
          </w:p>
          <w:p w:rsidR="00F110B2" w:rsidRPr="00F110B2" w:rsidRDefault="00F110B2" w:rsidP="00F110B2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110B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Чернышковского муниципального района</w:t>
            </w:r>
          </w:p>
          <w:p w:rsidR="00FA52BD" w:rsidRPr="00FA52BD" w:rsidRDefault="00F409E0" w:rsidP="00FA52BD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362496F" wp14:editId="1CA81C4A">
                  <wp:extent cx="4980331" cy="76485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3072" cy="7652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6195" w:rsidTr="00273924">
        <w:trPr>
          <w:trHeight w:val="10621"/>
        </w:trPr>
        <w:tc>
          <w:tcPr>
            <w:tcW w:w="9571" w:type="dxa"/>
            <w:gridSpan w:val="3"/>
          </w:tcPr>
          <w:p w:rsidR="00966195" w:rsidRPr="00F110B2" w:rsidRDefault="00003C5B" w:rsidP="00BD09FC">
            <w:pPr>
              <w:jc w:val="center"/>
            </w:pPr>
            <w:bookmarkStart w:id="0" w:name="_GoBack"/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8520B2F" wp14:editId="7E841523">
                  <wp:extent cx="4422775" cy="9521190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2775" cy="9521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354082" w:rsidRDefault="00354082" w:rsidP="009B38D6"/>
    <w:sectPr w:rsidR="00354082" w:rsidSect="00003C5B">
      <w:pgSz w:w="11906" w:h="16838"/>
      <w:pgMar w:top="993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54A"/>
    <w:rsid w:val="00003C5B"/>
    <w:rsid w:val="00150CFF"/>
    <w:rsid w:val="00273924"/>
    <w:rsid w:val="002A66E8"/>
    <w:rsid w:val="002F0B5D"/>
    <w:rsid w:val="00354082"/>
    <w:rsid w:val="0052554A"/>
    <w:rsid w:val="006111FF"/>
    <w:rsid w:val="009438A5"/>
    <w:rsid w:val="00966195"/>
    <w:rsid w:val="009B38D6"/>
    <w:rsid w:val="009C582B"/>
    <w:rsid w:val="00BD09FC"/>
    <w:rsid w:val="00D52167"/>
    <w:rsid w:val="00DA2469"/>
    <w:rsid w:val="00E4296B"/>
    <w:rsid w:val="00E524AF"/>
    <w:rsid w:val="00F110B2"/>
    <w:rsid w:val="00F409E0"/>
    <w:rsid w:val="00FA52BD"/>
    <w:rsid w:val="00FB6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38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52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24AF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A52B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38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52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24AF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A52B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3</Pages>
  <Words>47</Words>
  <Characters>271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</dc:creator>
  <cp:lastModifiedBy>виктор чеботарев</cp:lastModifiedBy>
  <cp:revision>10</cp:revision>
  <cp:lastPrinted>2014-12-27T18:51:00Z</cp:lastPrinted>
  <dcterms:created xsi:type="dcterms:W3CDTF">2014-12-24T19:26:00Z</dcterms:created>
  <dcterms:modified xsi:type="dcterms:W3CDTF">2014-12-28T13:40:00Z</dcterms:modified>
</cp:coreProperties>
</file>